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E0" w:rsidRDefault="002B6FE0" w:rsidP="008C498D">
      <w:pPr>
        <w:rPr>
          <w:rFonts w:ascii="Times New Roman" w:hAnsi="Times New Roman" w:cs="Times New Roman"/>
          <w:sz w:val="24"/>
          <w:szCs w:val="24"/>
        </w:rPr>
      </w:pPr>
    </w:p>
    <w:p w:rsidR="008C498D" w:rsidRDefault="002B6FE0" w:rsidP="002B6F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498D" w:rsidRPr="002B6FE0">
        <w:rPr>
          <w:rFonts w:ascii="Times New Roman" w:hAnsi="Times New Roman" w:cs="Times New Roman"/>
          <w:b/>
          <w:sz w:val="28"/>
          <w:szCs w:val="28"/>
        </w:rPr>
        <w:t>Ребенок учится тому, что слышит у себя в дому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6FE0" w:rsidRPr="002B6FE0" w:rsidRDefault="002B6FE0" w:rsidP="002B6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E0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Уважаемые взрослые!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Этот заголовок - перефразированная народная</w:t>
      </w:r>
    </w:p>
    <w:p w:rsidR="008C498D" w:rsidRPr="002B6FE0" w:rsidRDefault="002B6FE0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мудрость</w:t>
      </w:r>
      <w:r w:rsidR="008C498D" w:rsidRPr="002B6FE0">
        <w:rPr>
          <w:rFonts w:ascii="Times New Roman" w:hAnsi="Times New Roman" w:cs="Times New Roman"/>
          <w:sz w:val="28"/>
          <w:szCs w:val="28"/>
        </w:rPr>
        <w:t>, выбран не напрасно, так как культура речи маленького человека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формируется в семье. Если окружающие сами допускают ошибки, неточно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употребляют слова, или применяют ненормативную лексику, постоянно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перебивают всех в разговоре, то рассчи</w:t>
      </w:r>
      <w:r w:rsidR="002B6FE0">
        <w:rPr>
          <w:rFonts w:ascii="Times New Roman" w:hAnsi="Times New Roman" w:cs="Times New Roman"/>
          <w:sz w:val="28"/>
          <w:szCs w:val="28"/>
        </w:rPr>
        <w:t xml:space="preserve">тывать на то, что 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малыш научится говорить грамотно, соблюдая правила этикета, наверное, не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стоит. Конечно, занятия по развитию речи и логопедическая коррекция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внесут огромный вклад в речевое развитие ребенка, но не надо забывать о</w:t>
      </w:r>
    </w:p>
    <w:p w:rsidR="002B6FE0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 xml:space="preserve">том, что Ваш личный пример для ребенка </w:t>
      </w:r>
      <w:r w:rsidR="002B6FE0">
        <w:rPr>
          <w:rFonts w:ascii="Times New Roman" w:hAnsi="Times New Roman" w:cs="Times New Roman"/>
          <w:sz w:val="28"/>
          <w:szCs w:val="28"/>
        </w:rPr>
        <w:t>- лучший учитель!</w:t>
      </w:r>
      <w:r w:rsidRPr="002B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8D" w:rsidRPr="002B6FE0" w:rsidRDefault="002B6FE0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498D" w:rsidRPr="002B6FE0">
        <w:rPr>
          <w:rFonts w:ascii="Times New Roman" w:hAnsi="Times New Roman" w:cs="Times New Roman"/>
          <w:sz w:val="28"/>
          <w:szCs w:val="28"/>
        </w:rPr>
        <w:t>ам всем необходимо постоянно совершенствовать свои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манеры общения и речь.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Понятие «культура речи» включает в себя владение нормами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литературного языка: правилами произношения, ударения,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словоупотребления, грамматики, стилистики. Культура речи заключается не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только в умении не допускать речевых ошибок, но и в стремлении постоянно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пополнять свой словарный запас, в умении слушать и понимать собеседника,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уважать его точку зрения, в способности подбирать нужные слова в каждой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конкретной ситуации общения.</w:t>
      </w:r>
    </w:p>
    <w:p w:rsidR="008C498D" w:rsidRPr="002B6FE0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>Помните, что Ваши дети все перенимают от Вас. Хотите, чтобы</w:t>
      </w:r>
    </w:p>
    <w:p w:rsidR="008C498D" w:rsidRDefault="008C498D" w:rsidP="002B6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E0">
        <w:rPr>
          <w:rFonts w:ascii="Times New Roman" w:hAnsi="Times New Roman" w:cs="Times New Roman"/>
          <w:sz w:val="28"/>
          <w:szCs w:val="28"/>
        </w:rPr>
        <w:t xml:space="preserve">ребенок говорил красиво и грамотно, начните с себя. </w:t>
      </w:r>
    </w:p>
    <w:p w:rsidR="002B6FE0" w:rsidRDefault="002B6FE0" w:rsidP="002B6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FE0" w:rsidRDefault="002B6FE0" w:rsidP="002B6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FE0" w:rsidRPr="002B6FE0" w:rsidRDefault="002B6FE0" w:rsidP="002B6F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FE0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учитель-логопед МБУ ДО Центр «Родник» </w:t>
      </w:r>
    </w:p>
    <w:p w:rsidR="002B6FE0" w:rsidRPr="002B6FE0" w:rsidRDefault="002B6FE0" w:rsidP="002B6F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FE0">
        <w:rPr>
          <w:rFonts w:ascii="Times New Roman" w:hAnsi="Times New Roman" w:cs="Times New Roman"/>
          <w:b/>
          <w:i/>
          <w:sz w:val="28"/>
          <w:szCs w:val="28"/>
        </w:rPr>
        <w:t>Мишина Наталья Васильевна.</w:t>
      </w:r>
    </w:p>
    <w:p w:rsidR="000A74E0" w:rsidRPr="002B6FE0" w:rsidRDefault="000A74E0" w:rsidP="002B6F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74E0" w:rsidRPr="002B6FE0" w:rsidSect="002B6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5"/>
    <w:rsid w:val="000A74E0"/>
    <w:rsid w:val="002B6FE0"/>
    <w:rsid w:val="00882455"/>
    <w:rsid w:val="008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36F8-0D70-4397-8C60-89507B6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3</cp:revision>
  <dcterms:created xsi:type="dcterms:W3CDTF">2021-10-24T19:44:00Z</dcterms:created>
  <dcterms:modified xsi:type="dcterms:W3CDTF">2021-10-24T20:23:00Z</dcterms:modified>
</cp:coreProperties>
</file>